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新宋体" w:hAnsi="新宋体" w:eastAsia="新宋体"/>
          <w:color w:val="FF0000"/>
          <w:sz w:val="120"/>
        </w:rPr>
      </w:pPr>
      <w:bookmarkStart w:id="0" w:name="OLE_LINK1"/>
      <w:r>
        <w:rPr>
          <w:rFonts w:hint="eastAsia" w:ascii="新宋体" w:hAnsi="新宋体" w:eastAsia="新宋体"/>
          <w:color w:val="FF0000"/>
          <w:sz w:val="120"/>
        </w:rPr>
        <w:t>南昌市教育局</w:t>
      </w:r>
    </w:p>
    <w:p>
      <w:pPr>
        <w:jc w:val="center"/>
        <w:rPr>
          <w:rFonts w:hint="eastAsia" w:ascii="宋体" w:hAnsi="宋体" w:cs="宋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洪教计字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〔201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1号</w:t>
      </w:r>
    </w:p>
    <w:p>
      <w:pP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</w:pPr>
      <w:r>
        <w:rPr>
          <w:rFonts w:hint="eastAsia" w:ascii="新宋体" w:hAnsi="新宋体" w:eastAsia="新宋体"/>
          <w:b/>
          <w:bCs/>
          <w:color w:val="FF0000"/>
          <w:sz w:val="40"/>
          <w:szCs w:val="40"/>
          <w:u w:val="single" w:color="auto"/>
          <w:lang w:val="en-US" w:eastAsia="zh-CN"/>
        </w:rPr>
        <w:t xml:space="preserve">                      </w:t>
      </w:r>
      <w: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cs="宋体"/>
          <w:b w:val="0"/>
          <w:bCs w:val="0"/>
          <w:color w:val="auto"/>
          <w:sz w:val="32"/>
          <w:szCs w:val="32"/>
        </w:rPr>
      </w:pP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宋体" w:cs="宋体"/>
          <w:b/>
          <w:color w:val="auto"/>
          <w:w w:val="96"/>
          <w:sz w:val="44"/>
          <w:szCs w:val="44"/>
          <w:lang w:eastAsia="zh-CN"/>
        </w:rPr>
      </w:pPr>
      <w:bookmarkStart w:id="4" w:name="_GoBack"/>
      <w:r>
        <w:rPr>
          <w:rFonts w:hint="eastAsia" w:ascii="宋体" w:hAnsi="宋体" w:eastAsia="宋体" w:cs="宋体"/>
          <w:b/>
          <w:color w:val="auto"/>
          <w:w w:val="96"/>
          <w:sz w:val="44"/>
          <w:szCs w:val="44"/>
        </w:rPr>
        <w:t>南昌市教育局关于转发《</w:t>
      </w:r>
      <w:r>
        <w:rPr>
          <w:rFonts w:hint="eastAsia" w:ascii="宋体" w:hAnsi="宋体" w:eastAsia="宋体" w:cs="宋体"/>
          <w:b/>
          <w:color w:val="auto"/>
          <w:w w:val="96"/>
          <w:sz w:val="44"/>
          <w:szCs w:val="44"/>
          <w:lang w:eastAsia="zh-CN"/>
        </w:rPr>
        <w:t>江西省教育厅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宋体" w:cs="宋体"/>
          <w:b/>
          <w:color w:val="auto"/>
          <w:w w:val="96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color w:val="auto"/>
          <w:w w:val="96"/>
          <w:sz w:val="44"/>
          <w:szCs w:val="44"/>
        </w:rPr>
        <w:t>关于</w:t>
      </w:r>
      <w:r>
        <w:rPr>
          <w:rFonts w:hint="eastAsia" w:ascii="宋体" w:hAnsi="宋体" w:eastAsia="宋体" w:cs="宋体"/>
          <w:b/>
          <w:color w:val="auto"/>
          <w:w w:val="96"/>
          <w:sz w:val="44"/>
          <w:szCs w:val="44"/>
          <w:lang w:eastAsia="zh-CN"/>
        </w:rPr>
        <w:t>贯彻落实</w:t>
      </w:r>
      <w:r>
        <w:rPr>
          <w:rFonts w:hint="eastAsia" w:ascii="宋体" w:hAnsi="宋体" w:eastAsia="宋体" w:cs="宋体"/>
          <w:b/>
          <w:color w:val="auto"/>
          <w:w w:val="96"/>
          <w:sz w:val="44"/>
          <w:szCs w:val="44"/>
          <w:lang w:val="en-US" w:eastAsia="zh-CN"/>
        </w:rPr>
        <w:t>&lt;</w:t>
      </w:r>
      <w:r>
        <w:rPr>
          <w:rFonts w:hint="eastAsia" w:ascii="宋体" w:hAnsi="宋体" w:eastAsia="宋体" w:cs="宋体"/>
          <w:b/>
          <w:color w:val="auto"/>
          <w:w w:val="96"/>
          <w:sz w:val="44"/>
          <w:szCs w:val="44"/>
          <w:lang w:eastAsia="zh-CN"/>
        </w:rPr>
        <w:t>防范和惩治统计造假、弄虚作假督查工作规定</w:t>
      </w:r>
      <w:r>
        <w:rPr>
          <w:rFonts w:hint="eastAsia" w:ascii="宋体" w:hAnsi="宋体" w:eastAsia="宋体" w:cs="宋体"/>
          <w:b/>
          <w:color w:val="auto"/>
          <w:w w:val="96"/>
          <w:sz w:val="44"/>
          <w:szCs w:val="44"/>
          <w:lang w:val="en-US" w:eastAsia="zh-CN"/>
        </w:rPr>
        <w:t>&gt;</w:t>
      </w:r>
      <w:r>
        <w:rPr>
          <w:rFonts w:hint="eastAsia" w:ascii="宋体" w:hAnsi="宋体" w:eastAsia="宋体" w:cs="宋体"/>
          <w:b/>
          <w:color w:val="auto"/>
          <w:w w:val="96"/>
          <w:sz w:val="44"/>
          <w:szCs w:val="44"/>
        </w:rPr>
        <w:t>的通知》</w:t>
      </w:r>
      <w:r>
        <w:rPr>
          <w:rFonts w:hint="eastAsia" w:ascii="宋体" w:hAnsi="宋体" w:eastAsia="宋体" w:cs="宋体"/>
          <w:b/>
          <w:color w:val="auto"/>
          <w:w w:val="96"/>
          <w:sz w:val="44"/>
          <w:szCs w:val="44"/>
          <w:lang w:eastAsia="zh-CN"/>
        </w:rPr>
        <w:t>的通知</w:t>
      </w:r>
    </w:p>
    <w:bookmarkEnd w:id="4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600" w:leftChars="150" w:hanging="1285" w:hangingChars="400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各县（区）、开发区（新区）教体局（办）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属学校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（单位）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省属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事业单位办学校、市管民办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学历教育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学校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，局机关各处室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现将</w:t>
      </w:r>
      <w:r>
        <w:rPr>
          <w:rFonts w:hint="eastAsia" w:ascii="仿宋" w:hAnsi="仿宋" w:eastAsia="仿宋" w:cs="仿宋"/>
          <w:b w:val="0"/>
          <w:bCs w:val="0"/>
          <w:color w:val="auto"/>
          <w:w w:val="96"/>
          <w:sz w:val="32"/>
          <w:szCs w:val="32"/>
        </w:rPr>
        <w:t>《</w:t>
      </w:r>
      <w:r>
        <w:rPr>
          <w:rFonts w:hint="eastAsia" w:ascii="仿宋" w:hAnsi="仿宋" w:eastAsia="仿宋" w:cs="仿宋"/>
          <w:b w:val="0"/>
          <w:bCs w:val="0"/>
          <w:color w:val="auto"/>
          <w:w w:val="96"/>
          <w:sz w:val="32"/>
          <w:szCs w:val="32"/>
          <w:lang w:eastAsia="zh-CN"/>
        </w:rPr>
        <w:t>江西省教育厅</w:t>
      </w:r>
      <w:r>
        <w:rPr>
          <w:rFonts w:hint="eastAsia" w:ascii="仿宋" w:hAnsi="仿宋" w:eastAsia="仿宋" w:cs="仿宋"/>
          <w:b w:val="0"/>
          <w:bCs w:val="0"/>
          <w:color w:val="auto"/>
          <w:w w:val="96"/>
          <w:sz w:val="32"/>
          <w:szCs w:val="32"/>
        </w:rPr>
        <w:t>关于</w:t>
      </w:r>
      <w:r>
        <w:rPr>
          <w:rFonts w:hint="eastAsia" w:ascii="仿宋" w:hAnsi="仿宋" w:eastAsia="仿宋" w:cs="仿宋"/>
          <w:b w:val="0"/>
          <w:bCs w:val="0"/>
          <w:color w:val="auto"/>
          <w:w w:val="96"/>
          <w:sz w:val="32"/>
          <w:szCs w:val="32"/>
          <w:lang w:eastAsia="zh-CN"/>
        </w:rPr>
        <w:t>贯彻落实</w:t>
      </w:r>
      <w:r>
        <w:rPr>
          <w:rFonts w:hint="eastAsia" w:ascii="宋体" w:hAnsi="宋体" w:eastAsia="宋体" w:cs="宋体"/>
          <w:b w:val="0"/>
          <w:bCs w:val="0"/>
          <w:color w:val="auto"/>
          <w:w w:val="96"/>
          <w:sz w:val="32"/>
          <w:szCs w:val="32"/>
          <w:lang w:eastAsia="zh-CN"/>
        </w:rPr>
        <w:t>&lt;</w:t>
      </w:r>
      <w:r>
        <w:rPr>
          <w:rFonts w:hint="eastAsia" w:ascii="仿宋" w:hAnsi="仿宋" w:eastAsia="仿宋" w:cs="仿宋"/>
          <w:b w:val="0"/>
          <w:bCs w:val="0"/>
          <w:color w:val="auto"/>
          <w:w w:val="96"/>
          <w:sz w:val="32"/>
          <w:szCs w:val="32"/>
          <w:lang w:eastAsia="zh-CN"/>
        </w:rPr>
        <w:t>防范和惩治统计造假、弄虚作假督查工作规定</w:t>
      </w:r>
      <w:r>
        <w:rPr>
          <w:rFonts w:hint="eastAsia" w:ascii="宋体" w:hAnsi="宋体" w:eastAsia="宋体" w:cs="宋体"/>
          <w:b w:val="0"/>
          <w:bCs w:val="0"/>
          <w:color w:val="auto"/>
          <w:w w:val="96"/>
          <w:sz w:val="32"/>
          <w:szCs w:val="32"/>
          <w:lang w:eastAsia="zh-CN"/>
        </w:rPr>
        <w:t>&gt;</w:t>
      </w:r>
      <w:r>
        <w:rPr>
          <w:rFonts w:hint="eastAsia" w:ascii="仿宋" w:hAnsi="仿宋" w:eastAsia="仿宋" w:cs="仿宋"/>
          <w:b w:val="0"/>
          <w:bCs w:val="0"/>
          <w:color w:val="auto"/>
          <w:w w:val="96"/>
          <w:sz w:val="32"/>
          <w:szCs w:val="32"/>
        </w:rPr>
        <w:t>的通知》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赣教规划字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[201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]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号）转发给你们，请认真贯彻执行。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一要统一思想认识，提高政治站位；二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要迅速传达学习，</w:t>
      </w:r>
      <w:bookmarkStart w:id="1" w:name="_Hlk534316863"/>
      <w:r>
        <w:rPr>
          <w:rFonts w:hint="eastAsia" w:ascii="仿宋" w:hAnsi="仿宋" w:eastAsia="仿宋" w:cs="仿宋"/>
          <w:color w:val="auto"/>
          <w:sz w:val="32"/>
          <w:szCs w:val="32"/>
        </w:rPr>
        <w:t>广泛宣传动员</w:t>
      </w:r>
      <w:bookmarkEnd w:id="1"/>
      <w:r>
        <w:rPr>
          <w:rFonts w:hint="eastAsia" w:ascii="仿宋" w:hAnsi="仿宋" w:eastAsia="仿宋" w:cs="仿宋"/>
          <w:color w:val="auto"/>
          <w:sz w:val="32"/>
          <w:szCs w:val="32"/>
        </w:rPr>
        <w:t>；三要</w:t>
      </w:r>
      <w:bookmarkStart w:id="2" w:name="_Hlk534317039"/>
      <w:r>
        <w:rPr>
          <w:rFonts w:hint="eastAsia" w:ascii="仿宋" w:hAnsi="仿宋" w:eastAsia="仿宋" w:cs="仿宋"/>
          <w:color w:val="auto"/>
          <w:sz w:val="32"/>
          <w:szCs w:val="32"/>
        </w:rPr>
        <w:t>开展自查自纠，坚持即知即改</w:t>
      </w:r>
      <w:bookmarkEnd w:id="2"/>
      <w:r>
        <w:rPr>
          <w:rFonts w:hint="eastAsia" w:ascii="仿宋" w:hAnsi="仿宋" w:eastAsia="仿宋" w:cs="仿宋"/>
          <w:color w:val="auto"/>
          <w:sz w:val="32"/>
          <w:szCs w:val="32"/>
        </w:rPr>
        <w:t>；四要加强统计工作，依法履职尽责；五要自觉接受监督，主动配合工作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为确保统计督察工作取得实效，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各县（区）、开发区（新区）教体局（办）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要</w:t>
      </w:r>
      <w:r>
        <w:rPr>
          <w:rFonts w:hint="eastAsia" w:ascii="仿宋_GB2312" w:hAnsi="仿宋" w:eastAsia="仿宋_GB2312" w:cs="Arial"/>
          <w:color w:val="auto"/>
          <w:sz w:val="32"/>
          <w:szCs w:val="32"/>
          <w:shd w:val="clear" w:color="auto" w:fill="FFFFFF"/>
        </w:rPr>
        <w:t>以高度的政治自觉对照《规定》要求，认真开展自查自纠，扎实进行问题整改，并于2019年1月</w:t>
      </w:r>
      <w:r>
        <w:rPr>
          <w:rFonts w:hint="eastAsia" w:ascii="仿宋_GB2312" w:hAnsi="仿宋" w:eastAsia="仿宋_GB2312" w:cs="Arial"/>
          <w:color w:val="auto"/>
          <w:sz w:val="32"/>
          <w:szCs w:val="32"/>
          <w:shd w:val="clear" w:color="auto" w:fill="FFFFFF"/>
          <w:lang w:val="en-US" w:eastAsia="zh-CN"/>
        </w:rPr>
        <w:t>25</w:t>
      </w:r>
      <w:r>
        <w:rPr>
          <w:rFonts w:hint="eastAsia" w:ascii="仿宋_GB2312" w:hAnsi="仿宋" w:eastAsia="仿宋_GB2312" w:cs="Arial"/>
          <w:color w:val="auto"/>
          <w:sz w:val="32"/>
          <w:szCs w:val="32"/>
          <w:shd w:val="clear" w:color="auto" w:fill="FFFFFF"/>
        </w:rPr>
        <w:t>日前将本单位自查自纠及问题整改的情况报送</w:t>
      </w:r>
      <w:r>
        <w:rPr>
          <w:rFonts w:hint="eastAsia" w:ascii="仿宋_GB2312" w:hAnsi="仿宋" w:eastAsia="仿宋_GB2312" w:cs="Arial"/>
          <w:color w:val="auto"/>
          <w:sz w:val="32"/>
          <w:szCs w:val="32"/>
          <w:shd w:val="clear" w:color="auto" w:fill="FFFFFF"/>
          <w:lang w:eastAsia="zh-CN"/>
        </w:rPr>
        <w:t>南昌市教育局计财</w:t>
      </w:r>
      <w:r>
        <w:rPr>
          <w:rFonts w:hint="eastAsia" w:ascii="仿宋_GB2312" w:hAnsi="仿宋" w:eastAsia="仿宋_GB2312" w:cs="Arial"/>
          <w:color w:val="auto"/>
          <w:sz w:val="32"/>
          <w:szCs w:val="32"/>
          <w:shd w:val="clear" w:color="auto" w:fill="FFFFFF"/>
        </w:rPr>
        <w:t>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 w:cs="Arial"/>
          <w:color w:val="auto"/>
          <w:sz w:val="32"/>
          <w:szCs w:val="32"/>
          <w:shd w:val="clear" w:color="auto" w:fill="FFFFFF"/>
        </w:rPr>
        <w:t>联系人及电话：</w:t>
      </w:r>
      <w:r>
        <w:rPr>
          <w:rFonts w:hint="eastAsia" w:ascii="仿宋_GB2312" w:hAnsi="仿宋" w:eastAsia="仿宋_GB2312" w:cs="Arial"/>
          <w:color w:val="auto"/>
          <w:sz w:val="32"/>
          <w:szCs w:val="32"/>
          <w:shd w:val="clear" w:color="auto" w:fill="FFFFFF"/>
          <w:lang w:eastAsia="zh-CN"/>
        </w:rPr>
        <w:t>宗萍</w:t>
      </w:r>
      <w:r>
        <w:rPr>
          <w:rFonts w:hint="eastAsia" w:ascii="仿宋_GB2312" w:hAnsi="仿宋" w:eastAsia="仿宋_GB2312" w:cs="Arial"/>
          <w:color w:val="auto"/>
          <w:sz w:val="32"/>
          <w:szCs w:val="32"/>
          <w:shd w:val="clear" w:color="auto" w:fill="FFFFFF"/>
        </w:rPr>
        <w:t>，0791-8</w:t>
      </w:r>
      <w:r>
        <w:rPr>
          <w:rFonts w:hint="eastAsia" w:ascii="仿宋_GB2312" w:hAnsi="仿宋" w:eastAsia="仿宋_GB2312" w:cs="Arial"/>
          <w:color w:val="auto"/>
          <w:sz w:val="32"/>
          <w:szCs w:val="32"/>
          <w:shd w:val="clear" w:color="auto" w:fill="FFFFFF"/>
          <w:lang w:val="en-US" w:eastAsia="zh-CN"/>
        </w:rPr>
        <w:t>3986467</w:t>
      </w:r>
      <w:r>
        <w:rPr>
          <w:rFonts w:hint="eastAsia" w:ascii="仿宋_GB2312" w:hAnsi="仿宋" w:eastAsia="仿宋_GB2312" w:cs="Arial"/>
          <w:color w:val="auto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598" w:leftChars="304" w:right="0" w:rightChars="0" w:hanging="960" w:hangingChars="3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江西省教育厅</w:t>
      </w:r>
      <w:r>
        <w:rPr>
          <w:rFonts w:hint="eastAsia" w:ascii="仿宋" w:hAnsi="仿宋" w:eastAsia="仿宋" w:cs="仿宋"/>
          <w:b w:val="0"/>
          <w:bCs/>
          <w:color w:val="auto"/>
          <w:w w:val="96"/>
          <w:sz w:val="32"/>
          <w:szCs w:val="32"/>
        </w:rPr>
        <w:t>关于</w:t>
      </w:r>
      <w:r>
        <w:rPr>
          <w:rFonts w:hint="eastAsia" w:ascii="仿宋" w:hAnsi="仿宋" w:eastAsia="仿宋" w:cs="仿宋"/>
          <w:b w:val="0"/>
          <w:bCs/>
          <w:color w:val="auto"/>
          <w:w w:val="96"/>
          <w:sz w:val="32"/>
          <w:szCs w:val="32"/>
          <w:lang w:eastAsia="zh-CN"/>
        </w:rPr>
        <w:t>贯彻落实《防范和惩治统计造假、弄虚作假督查工作规定》</w:t>
      </w:r>
      <w:r>
        <w:rPr>
          <w:rFonts w:hint="eastAsia" w:ascii="仿宋" w:hAnsi="仿宋" w:eastAsia="仿宋" w:cs="仿宋"/>
          <w:b w:val="0"/>
          <w:bCs/>
          <w:color w:val="auto"/>
          <w:w w:val="96"/>
          <w:sz w:val="32"/>
          <w:szCs w:val="32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pict>
          <v:group id="_x0000_s1026" o:spid="_x0000_s1026" o:spt="203" style="position:absolute;left:0pt;margin-left:255.45pt;margin-top:7.45pt;height:93.6pt;width:99.75pt;z-index:251673600;mso-width-relative:page;mso-height-relative:page;" coordsize="2460,2460">
            <o:lock v:ext="edit" grouping="f" rotation="f" text="f" aspectratio="f"/>
            <v:shape id="AutoShape 3" o:spid="_x0000_s1027" o:spt="144" type="#_x0000_t144" style="position:absolute;left:262;top:328;height:2028;width:1872;" fillcolor="#FF0000" filled="t" stroked="f" coordsize="21600,21600" adj="11132842">
              <v:path/>
              <v:fill on="t" focussize="0,0"/>
              <v:stroke on="f"/>
              <v:imagedata o:title=""/>
              <o:lock v:ext="edit" grouping="f" rotation="f" text="f" aspectratio="f"/>
              <v:textpath on="t" fitshape="t" fitpath="t" trim="t" xscale="f" string="南昌市教育局" style="font-family:宋体;font-size:24pt;font-weight:bold;v-text-align:center;v-text-spacing:98304f;"/>
            </v:shape>
            <v:shape id="AutoShape 4" o:spid="_x0000_s1028" o:spt="12" type="#_x0000_t12" style="position:absolute;left:982;top:952;height:528;width:540;" fillcolor="#FF0000" filled="t" stroked="f" coordsize="21600,21600">
              <v:path/>
              <v:fill on="t" focussize="0,0"/>
              <v:stroke on="f"/>
              <v:imagedata o:title=""/>
              <o:lock v:ext="edit" grouping="f" rotation="f" text="f" aspectratio="f"/>
            </v:shape>
            <v:shape id="Oval 5" o:spid="_x0000_s1029" o:spt="3" type="#_x0000_t3" style="position:absolute;left:0;top:0;height:2460;width:2460;" filled="f" stroked="t" coordsize="21600,21600">
              <v:path/>
              <v:fill on="f" focussize="0,0"/>
              <v:stroke weight="2pt" color="#FF0000"/>
              <v:imagedata o:title=""/>
              <o:lock v:ext="edit" grouping="f" rotation="f" text="f" aspectratio="f"/>
            </v:shape>
          </v:group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南昌市教育局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0"/>
        <w:textAlignment w:val="auto"/>
        <w:outlineLvl w:val="9"/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/>
          <w:color w:val="auto"/>
          <w:lang w:val="en-US" w:eastAsia="zh-CN"/>
        </w:rPr>
      </w:pPr>
    </w:p>
    <w:p>
      <w:pPr>
        <w:widowControl w:val="0"/>
        <w:tabs>
          <w:tab w:val="left" w:pos="4200"/>
        </w:tabs>
        <w:wordWrap/>
        <w:adjustRightInd/>
        <w:snapToGrid/>
        <w:spacing w:before="0" w:beforeLines="0" w:after="0" w:afterLines="0" w:line="60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u w:val="single"/>
        </w:rPr>
      </w:pPr>
      <w:bookmarkStart w:id="3" w:name="OLE_LINK2"/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</w:t>
      </w:r>
    </w:p>
    <w:p>
      <w:pPr>
        <w:tabs>
          <w:tab w:val="left" w:pos="4200"/>
        </w:tabs>
        <w:rPr>
          <w:rFonts w:hint="eastAsia" w:eastAsia="仿宋_GB2312"/>
          <w:color w:val="auto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南昌市教育局办公室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>201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  <w:u w:val="single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u w:val="single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日印发 </w:t>
      </w:r>
      <w:bookmarkEnd w:id="3"/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C336A0"/>
    <w:rsid w:val="12AE6762"/>
    <w:rsid w:val="1B055B47"/>
    <w:rsid w:val="1CBB5E05"/>
    <w:rsid w:val="22CB3904"/>
    <w:rsid w:val="32EE152E"/>
    <w:rsid w:val="34B271BE"/>
    <w:rsid w:val="3BB43B7F"/>
    <w:rsid w:val="3DA67E65"/>
    <w:rsid w:val="52A3076A"/>
    <w:rsid w:val="6375479C"/>
    <w:rsid w:val="67FC2E47"/>
    <w:rsid w:val="748A47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user</cp:lastModifiedBy>
  <cp:lastPrinted>2019-01-11T07:15:00Z</cp:lastPrinted>
  <dcterms:modified xsi:type="dcterms:W3CDTF">2019-01-11T08:35:07Z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